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E7" w:rsidRDefault="008337E7" w:rsidP="00833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7E7" w:rsidRDefault="008337E7" w:rsidP="00833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420.415  Sworn Personnel--Inter-Agency Assignment</w:t>
      </w:r>
      <w:r>
        <w:t xml:space="preserve"> </w:t>
      </w:r>
    </w:p>
    <w:p w:rsidR="008337E7" w:rsidRDefault="008337E7" w:rsidP="008337E7">
      <w:pPr>
        <w:widowControl w:val="0"/>
        <w:autoSpaceDE w:val="0"/>
        <w:autoSpaceDN w:val="0"/>
        <w:adjustRightInd w:val="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Definition:  The movement, either lateral or upward of an employee, by request of the operating department and with the approval of the Department of Personnel, to a vacant position especially created for an Inter-Agency assignment.  This movement shall not be considered the permanent position of the employee assigned.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144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Eligibility for Inter-Agency Assignment:  The employee must be certified in a classification determined to be that of sworn personnel having police authority by the Director of Personnel.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144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Limitations on Inter-Agency Assignments: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Inter-Agency assignments are voluntary.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operating department must provide written notification of an assignment, and the employee must give written acceptance.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duration of the assignment is at the discretion of the operating department director, but it shall be terminated within 10 working days after receipt of a written request from the employee for termination.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No provisional, temporary, emergency or exempt employee as referenced in Section 420.310(</w:t>
      </w:r>
      <w:proofErr w:type="spellStart"/>
      <w:r>
        <w:t>i</w:t>
      </w:r>
      <w:proofErr w:type="spellEnd"/>
      <w:r>
        <w:t xml:space="preserve">) of this Part may be assigned.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144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Rights of Assigned Employees: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Assigned employees shall be placed on a Leave of Absence</w:t>
      </w:r>
      <w:r w:rsidR="002569E0">
        <w:t xml:space="preserve"> – </w:t>
      </w:r>
      <w:r>
        <w:t>Sworn Personnel</w:t>
      </w:r>
      <w:r w:rsidR="002569E0">
        <w:t xml:space="preserve"> – </w:t>
      </w:r>
      <w:r>
        <w:t xml:space="preserve">Inter-Agency Assignment in accordance with Section 420.665.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216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Assigned employees shall retain status, continuous service and all accrued benefits.  Pay shall be consistent with the classification utilized for the assignment until the return to the official position. </w:t>
      </w:r>
    </w:p>
    <w:p w:rsidR="005732B4" w:rsidRDefault="005732B4" w:rsidP="008337E7">
      <w:pPr>
        <w:widowControl w:val="0"/>
        <w:autoSpaceDE w:val="0"/>
        <w:autoSpaceDN w:val="0"/>
        <w:adjustRightInd w:val="0"/>
        <w:ind w:left="144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Temporary Assignment for Inter-Agency Assigned Employee's Position:  The operating department may temporarily assign another sworn employee to perform the duties of the position vacated by the assigned employee in accordance with Section 420.825. </w:t>
      </w: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</w:p>
    <w:p w:rsidR="008337E7" w:rsidRDefault="008337E7" w:rsidP="008337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5937, effective April 24, 1997) </w:t>
      </w:r>
    </w:p>
    <w:sectPr w:rsidR="008337E7" w:rsidSect="00833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7E7"/>
    <w:rsid w:val="002569E0"/>
    <w:rsid w:val="005732B4"/>
    <w:rsid w:val="005C3366"/>
    <w:rsid w:val="006E1DB7"/>
    <w:rsid w:val="008337E7"/>
    <w:rsid w:val="009030F5"/>
    <w:rsid w:val="00A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