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8F1" w:rsidRDefault="00FE1033" w:rsidP="00FE1033">
      <w:pPr>
        <w:jc w:val="center"/>
      </w:pPr>
      <w:bookmarkStart w:id="0" w:name="_GoBack"/>
      <w:bookmarkEnd w:id="0"/>
      <w:r w:rsidRPr="00FE1033">
        <w:t>PART 400</w:t>
      </w:r>
    </w:p>
    <w:p w:rsidR="00FE1033" w:rsidRPr="00FE1033" w:rsidRDefault="00FE1033" w:rsidP="00FE1033">
      <w:pPr>
        <w:jc w:val="center"/>
      </w:pPr>
      <w:r w:rsidRPr="00FE1033">
        <w:t xml:space="preserve">FIRE SAFETY STANDARDS FOR CIGARETTES </w:t>
      </w:r>
    </w:p>
    <w:sectPr w:rsidR="00FE1033" w:rsidRPr="00FE103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1E0" w:rsidRDefault="004661E0">
      <w:r>
        <w:separator/>
      </w:r>
    </w:p>
  </w:endnote>
  <w:endnote w:type="continuationSeparator" w:id="0">
    <w:p w:rsidR="004661E0" w:rsidRDefault="00466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1E0" w:rsidRDefault="004661E0">
      <w:r>
        <w:separator/>
      </w:r>
    </w:p>
  </w:footnote>
  <w:footnote w:type="continuationSeparator" w:id="0">
    <w:p w:rsidR="004661E0" w:rsidRDefault="004661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E1033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147B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661E0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859C6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8F4C35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037FD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D68F1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ADB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E1033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Default">
    <w:name w:val="Default"/>
    <w:rsid w:val="00FE1033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Default">
    <w:name w:val="Default"/>
    <w:rsid w:val="00FE1033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0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2012-06-21T23:57:00Z</dcterms:created>
  <dcterms:modified xsi:type="dcterms:W3CDTF">2012-06-21T23:57:00Z</dcterms:modified>
</cp:coreProperties>
</file>